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58DA" w14:textId="046D48CA" w:rsidR="00955A4C" w:rsidRDefault="00813106" w:rsidP="00955A4C">
      <w:pPr>
        <w:jc w:val="center"/>
        <w:rPr>
          <w:rFonts w:hAnsi="ＭＳ 明朝"/>
          <w:color w:val="000000"/>
          <w:sz w:val="24"/>
          <w:szCs w:val="24"/>
        </w:rPr>
      </w:pPr>
      <w:r>
        <w:rPr>
          <w:rFonts w:hAnsi="ＭＳ 明朝" w:hint="eastAsia"/>
          <w:color w:val="000000"/>
          <w:sz w:val="24"/>
          <w:szCs w:val="24"/>
        </w:rPr>
        <w:t>（例）</w:t>
      </w:r>
      <w:r w:rsidR="00955A4C">
        <w:rPr>
          <w:rFonts w:hAnsi="ＭＳ 明朝" w:hint="eastAsia"/>
          <w:color w:val="000000"/>
          <w:sz w:val="24"/>
          <w:szCs w:val="24"/>
        </w:rPr>
        <w:t>保育所等訪問支援に関する誓約書</w:t>
      </w:r>
    </w:p>
    <w:p w14:paraId="4DF7A100" w14:textId="77777777" w:rsidR="00955A4C" w:rsidRDefault="00955A4C" w:rsidP="00955A4C">
      <w:pPr>
        <w:jc w:val="center"/>
        <w:rPr>
          <w:rFonts w:hAnsi="ＭＳ 明朝"/>
          <w:color w:val="000000"/>
          <w:sz w:val="20"/>
          <w:szCs w:val="21"/>
        </w:rPr>
      </w:pPr>
    </w:p>
    <w:p w14:paraId="2FE855F1" w14:textId="77777777" w:rsidR="00955A4C" w:rsidRDefault="00955A4C" w:rsidP="00955A4C">
      <w:pPr>
        <w:jc w:val="center"/>
        <w:rPr>
          <w:rFonts w:hAnsi="ＭＳ 明朝"/>
          <w:color w:val="000000"/>
          <w:sz w:val="20"/>
          <w:szCs w:val="21"/>
        </w:rPr>
      </w:pPr>
    </w:p>
    <w:p w14:paraId="7F35C953" w14:textId="77777777" w:rsidR="00955A4C" w:rsidRDefault="00955A4C" w:rsidP="00955A4C">
      <w:pPr>
        <w:ind w:firstLine="420"/>
        <w:jc w:val="right"/>
        <w:rPr>
          <w:rFonts w:hAnsi="ＭＳ 明朝"/>
          <w:color w:val="000000"/>
          <w:sz w:val="20"/>
          <w:szCs w:val="21"/>
        </w:rPr>
      </w:pPr>
      <w:r>
        <w:rPr>
          <w:rFonts w:hAnsi="ＭＳ 明朝" w:hint="eastAsia"/>
          <w:color w:val="000000"/>
          <w:sz w:val="20"/>
          <w:szCs w:val="21"/>
        </w:rPr>
        <w:t xml:space="preserve">　　</w:t>
      </w:r>
      <w:r>
        <w:rPr>
          <w:rFonts w:hAnsi="ＭＳ 明朝" w:hint="eastAsia"/>
          <w:color w:val="000000"/>
          <w:sz w:val="20"/>
          <w:szCs w:val="21"/>
          <w:lang w:eastAsia="zh-TW"/>
        </w:rPr>
        <w:t>年</w:t>
      </w:r>
      <w:r>
        <w:rPr>
          <w:rFonts w:hint="eastAsia"/>
          <w:sz w:val="20"/>
        </w:rPr>
        <w:t xml:space="preserve">　　</w:t>
      </w:r>
      <w:r>
        <w:rPr>
          <w:rFonts w:hAnsi="ＭＳ 明朝" w:hint="eastAsia"/>
          <w:color w:val="000000"/>
          <w:sz w:val="20"/>
          <w:szCs w:val="21"/>
          <w:lang w:eastAsia="zh-TW"/>
        </w:rPr>
        <w:t>月</w:t>
      </w:r>
      <w:r>
        <w:rPr>
          <w:rFonts w:hint="eastAsia"/>
          <w:sz w:val="20"/>
        </w:rPr>
        <w:t xml:space="preserve">　　</w:t>
      </w:r>
      <w:r>
        <w:rPr>
          <w:rFonts w:hAnsi="ＭＳ 明朝" w:hint="eastAsia"/>
          <w:color w:val="000000"/>
          <w:sz w:val="20"/>
          <w:szCs w:val="21"/>
          <w:lang w:eastAsia="zh-TW"/>
        </w:rPr>
        <w:t>日</w:t>
      </w:r>
    </w:p>
    <w:p w14:paraId="4D797FFE" w14:textId="77777777" w:rsidR="00955A4C" w:rsidRDefault="00955A4C" w:rsidP="00955A4C">
      <w:pPr>
        <w:ind w:firstLine="420"/>
        <w:jc w:val="right"/>
        <w:rPr>
          <w:rFonts w:hAnsi="ＭＳ 明朝"/>
          <w:color w:val="000000"/>
          <w:sz w:val="20"/>
          <w:szCs w:val="21"/>
        </w:rPr>
      </w:pPr>
    </w:p>
    <w:p w14:paraId="49302371" w14:textId="02B6FCB8" w:rsidR="00955A4C" w:rsidRDefault="00955A4C" w:rsidP="00955A4C">
      <w:pPr>
        <w:rPr>
          <w:rFonts w:hAnsi="ＭＳ 明朝"/>
          <w:color w:val="000000"/>
          <w:sz w:val="20"/>
          <w:szCs w:val="21"/>
          <w:lang w:eastAsia="zh-CN"/>
        </w:rPr>
      </w:pPr>
      <w:r>
        <w:rPr>
          <w:rFonts w:hAnsi="ＭＳ 明朝" w:hint="eastAsia"/>
          <w:color w:val="FFFFFF" w:themeColor="background1"/>
          <w:sz w:val="20"/>
          <w:szCs w:val="21"/>
          <w:u w:val="single"/>
        </w:rPr>
        <w:t>■</w:t>
      </w:r>
      <w:r>
        <w:rPr>
          <w:rFonts w:hAnsi="ＭＳ 明朝" w:hint="eastAsia"/>
          <w:color w:val="000000"/>
          <w:sz w:val="20"/>
          <w:szCs w:val="21"/>
          <w:u w:val="single"/>
        </w:rPr>
        <w:t xml:space="preserve">　　</w:t>
      </w:r>
      <w:r w:rsidR="000D6D21" w:rsidRPr="000D6D21">
        <w:rPr>
          <w:rFonts w:hAnsi="ＭＳ 明朝" w:hint="eastAsia"/>
          <w:color w:val="FF0000"/>
          <w:sz w:val="20"/>
          <w:szCs w:val="21"/>
          <w:u w:val="single"/>
        </w:rPr>
        <w:t>西宮市立◎×小学校</w:t>
      </w:r>
      <w:r>
        <w:rPr>
          <w:rFonts w:hAnsi="ＭＳ 明朝" w:hint="eastAsia"/>
          <w:color w:val="000000"/>
          <w:sz w:val="20"/>
          <w:szCs w:val="21"/>
          <w:u w:val="single"/>
        </w:rPr>
        <w:t xml:space="preserve">    　</w:t>
      </w:r>
      <w:r>
        <w:rPr>
          <w:rFonts w:hAnsi="ＭＳ 明朝" w:hint="eastAsia"/>
          <w:color w:val="000000"/>
          <w:sz w:val="20"/>
          <w:szCs w:val="21"/>
        </w:rPr>
        <w:t>御中</w:t>
      </w:r>
    </w:p>
    <w:p w14:paraId="56CC7CAB" w14:textId="77777777" w:rsidR="00955A4C" w:rsidRDefault="00955A4C" w:rsidP="00955A4C">
      <w:pPr>
        <w:ind w:right="800"/>
        <w:rPr>
          <w:rFonts w:hAnsi="ＭＳ 明朝"/>
          <w:color w:val="000000"/>
          <w:sz w:val="20"/>
          <w:szCs w:val="21"/>
          <w:u w:val="single"/>
        </w:rPr>
      </w:pPr>
    </w:p>
    <w:p w14:paraId="50188197" w14:textId="21E6328A" w:rsidR="00955A4C" w:rsidRDefault="000D6D21" w:rsidP="000D6D21">
      <w:pPr>
        <w:wordWrap w:val="0"/>
        <w:jc w:val="right"/>
        <w:rPr>
          <w:rFonts w:hAnsi="ＭＳ 明朝"/>
          <w:color w:val="000000"/>
          <w:sz w:val="20"/>
          <w:szCs w:val="21"/>
        </w:rPr>
      </w:pPr>
      <w:r w:rsidRPr="000D6D21">
        <w:rPr>
          <w:rFonts w:hAnsi="ＭＳ 明朝" w:hint="eastAsia"/>
          <w:color w:val="FF0000"/>
          <w:sz w:val="20"/>
          <w:szCs w:val="21"/>
        </w:rPr>
        <w:t>株式会社　●●△</w:t>
      </w:r>
      <w:r>
        <w:rPr>
          <w:rFonts w:hAnsi="ＭＳ 明朝" w:hint="eastAsia"/>
          <w:color w:val="000000"/>
          <w:sz w:val="20"/>
          <w:szCs w:val="21"/>
        </w:rPr>
        <w:t xml:space="preserve">　　　　　　</w:t>
      </w:r>
    </w:p>
    <w:p w14:paraId="5730627C" w14:textId="29FAB9D0" w:rsidR="00955A4C" w:rsidRDefault="007656F5" w:rsidP="007656F5">
      <w:pPr>
        <w:wordWrap w:val="0"/>
        <w:ind w:right="-1"/>
        <w:jc w:val="right"/>
        <w:rPr>
          <w:rFonts w:hAnsi="ＭＳ 明朝"/>
          <w:color w:val="000000"/>
          <w:sz w:val="20"/>
          <w:szCs w:val="21"/>
          <w:u w:val="single"/>
        </w:rPr>
      </w:pPr>
      <w:r>
        <w:rPr>
          <w:rFonts w:hAnsi="ＭＳ 明朝" w:hint="eastAsia"/>
          <w:color w:val="000000"/>
          <w:sz w:val="20"/>
          <w:szCs w:val="21"/>
          <w:u w:val="single"/>
        </w:rPr>
        <w:t xml:space="preserve">　</w:t>
      </w:r>
      <w:r w:rsidR="000D6D21">
        <w:rPr>
          <w:rFonts w:hAnsi="ＭＳ 明朝" w:hint="eastAsia"/>
          <w:color w:val="000000"/>
          <w:sz w:val="20"/>
          <w:szCs w:val="21"/>
          <w:u w:val="single"/>
        </w:rPr>
        <w:t xml:space="preserve">　　　</w:t>
      </w:r>
      <w:r w:rsidR="000D6D21" w:rsidRPr="000D6D21">
        <w:rPr>
          <w:rFonts w:hAnsi="ＭＳ 明朝" w:hint="eastAsia"/>
          <w:color w:val="FF0000"/>
          <w:sz w:val="20"/>
          <w:szCs w:val="21"/>
          <w:u w:val="single"/>
        </w:rPr>
        <w:t>事業所名</w:t>
      </w:r>
      <w:r w:rsidRPr="000D6D21">
        <w:rPr>
          <w:rFonts w:hAnsi="ＭＳ 明朝" w:hint="eastAsia"/>
          <w:color w:val="FF0000"/>
          <w:sz w:val="20"/>
          <w:szCs w:val="21"/>
          <w:u w:val="single"/>
        </w:rPr>
        <w:t xml:space="preserve">　</w:t>
      </w:r>
      <w:r w:rsidR="000D6D21" w:rsidRPr="000D6D21">
        <w:rPr>
          <w:rFonts w:hAnsi="ＭＳ 明朝" w:hint="eastAsia"/>
          <w:color w:val="FF0000"/>
          <w:sz w:val="20"/>
          <w:szCs w:val="21"/>
          <w:u w:val="single"/>
        </w:rPr>
        <w:t>○×○</w:t>
      </w:r>
      <w:r>
        <w:rPr>
          <w:rFonts w:hAnsi="ＭＳ 明朝" w:hint="eastAsia"/>
          <w:color w:val="000000"/>
          <w:sz w:val="20"/>
          <w:szCs w:val="21"/>
          <w:u w:val="single"/>
        </w:rPr>
        <w:t xml:space="preserve">　　　　　　</w:t>
      </w:r>
    </w:p>
    <w:p w14:paraId="6AF161E3" w14:textId="77777777" w:rsidR="00955A4C" w:rsidRDefault="00955A4C" w:rsidP="00955A4C">
      <w:pPr>
        <w:jc w:val="right"/>
        <w:rPr>
          <w:rFonts w:hAnsi="ＭＳ 明朝"/>
          <w:color w:val="000000"/>
          <w:sz w:val="20"/>
          <w:szCs w:val="21"/>
          <w:u w:val="single"/>
        </w:rPr>
      </w:pPr>
    </w:p>
    <w:p w14:paraId="49451F5A" w14:textId="77777777" w:rsidR="00955A4C" w:rsidRDefault="00955A4C" w:rsidP="00955A4C">
      <w:pPr>
        <w:ind w:firstLineChars="100" w:firstLine="200"/>
        <w:rPr>
          <w:rFonts w:hAnsi="ＭＳ 明朝"/>
          <w:color w:val="000000"/>
          <w:sz w:val="20"/>
          <w:szCs w:val="21"/>
        </w:rPr>
      </w:pPr>
      <w:r>
        <w:rPr>
          <w:rFonts w:hAnsi="ＭＳ 明朝" w:hint="eastAsia"/>
          <w:color w:val="000000"/>
          <w:sz w:val="20"/>
          <w:szCs w:val="21"/>
        </w:rPr>
        <w:t>当社が貴校において保育所等訪問支援を行うにあたり下記の事項を誓約します。</w:t>
      </w:r>
    </w:p>
    <w:p w14:paraId="7BD08A19" w14:textId="77777777" w:rsidR="00955A4C" w:rsidRDefault="00955A4C" w:rsidP="00955A4C">
      <w:pPr>
        <w:pStyle w:val="aa"/>
        <w:rPr>
          <w:rFonts w:hAnsi="ＭＳ 明朝"/>
          <w:color w:val="000000"/>
          <w:sz w:val="20"/>
          <w:szCs w:val="21"/>
        </w:rPr>
      </w:pPr>
    </w:p>
    <w:p w14:paraId="0A4EC916" w14:textId="77777777" w:rsidR="00955A4C" w:rsidRDefault="00955A4C" w:rsidP="00955A4C"/>
    <w:p w14:paraId="0B8508F8" w14:textId="77777777" w:rsidR="00955A4C" w:rsidRDefault="00955A4C" w:rsidP="00955A4C">
      <w:pPr>
        <w:pStyle w:val="aa"/>
        <w:rPr>
          <w:rFonts w:hAnsi="ＭＳ 明朝"/>
          <w:color w:val="000000"/>
          <w:sz w:val="20"/>
          <w:szCs w:val="21"/>
        </w:rPr>
      </w:pPr>
      <w:r>
        <w:rPr>
          <w:rFonts w:hAnsi="ＭＳ 明朝" w:hint="eastAsia"/>
          <w:color w:val="000000"/>
          <w:sz w:val="20"/>
          <w:szCs w:val="21"/>
        </w:rPr>
        <w:t>記</w:t>
      </w:r>
    </w:p>
    <w:p w14:paraId="09B5B982" w14:textId="77777777" w:rsidR="00955A4C" w:rsidRDefault="00955A4C" w:rsidP="00955A4C"/>
    <w:p w14:paraId="1B9A7889" w14:textId="77777777" w:rsidR="00955A4C" w:rsidRDefault="00955A4C" w:rsidP="00955A4C">
      <w:pPr>
        <w:pStyle w:val="a9"/>
        <w:numPr>
          <w:ilvl w:val="0"/>
          <w:numId w:val="2"/>
        </w:numPr>
        <w:contextualSpacing w:val="0"/>
        <w:rPr>
          <w:sz w:val="20"/>
          <w:szCs w:val="20"/>
        </w:rPr>
      </w:pPr>
      <w:r>
        <w:rPr>
          <w:rFonts w:hint="eastAsia"/>
          <w:sz w:val="20"/>
          <w:szCs w:val="20"/>
        </w:rPr>
        <w:t>貴校の授業の進行を最優先とし、貴校の承認を得た方法で支援を行うものとします。</w:t>
      </w:r>
    </w:p>
    <w:p w14:paraId="5BC6893A" w14:textId="44702D01" w:rsidR="001934A5" w:rsidRDefault="001934A5" w:rsidP="00955A4C">
      <w:pPr>
        <w:pStyle w:val="a9"/>
        <w:numPr>
          <w:ilvl w:val="0"/>
          <w:numId w:val="2"/>
        </w:numPr>
        <w:contextualSpacing w:val="0"/>
        <w:rPr>
          <w:sz w:val="20"/>
          <w:szCs w:val="20"/>
        </w:rPr>
      </w:pPr>
      <w:r w:rsidRPr="001934A5">
        <w:rPr>
          <w:rFonts w:hint="eastAsia"/>
          <w:sz w:val="20"/>
          <w:szCs w:val="20"/>
        </w:rPr>
        <w:t>こども家庭庁よ</w:t>
      </w:r>
      <w:r>
        <w:rPr>
          <w:rFonts w:hint="eastAsia"/>
          <w:sz w:val="20"/>
          <w:szCs w:val="20"/>
        </w:rPr>
        <w:t>り</w:t>
      </w:r>
      <w:r w:rsidRPr="001934A5">
        <w:rPr>
          <w:rFonts w:hint="eastAsia"/>
          <w:sz w:val="20"/>
          <w:szCs w:val="20"/>
        </w:rPr>
        <w:t>発出</w:t>
      </w:r>
      <w:r>
        <w:rPr>
          <w:rFonts w:hint="eastAsia"/>
          <w:sz w:val="20"/>
          <w:szCs w:val="20"/>
        </w:rPr>
        <w:t>された「</w:t>
      </w:r>
      <w:r w:rsidRPr="001934A5">
        <w:rPr>
          <w:rFonts w:hint="eastAsia"/>
          <w:sz w:val="20"/>
          <w:szCs w:val="20"/>
        </w:rPr>
        <w:t>保育所等訪問支援ガイドライン</w:t>
      </w:r>
      <w:r>
        <w:rPr>
          <w:rFonts w:hint="eastAsia"/>
          <w:sz w:val="20"/>
          <w:szCs w:val="20"/>
        </w:rPr>
        <w:t>」に準じ、支援を行います。</w:t>
      </w:r>
    </w:p>
    <w:p w14:paraId="100EDE1D" w14:textId="77777777" w:rsidR="00955A4C" w:rsidRDefault="00955A4C" w:rsidP="00955A4C">
      <w:pPr>
        <w:pStyle w:val="a9"/>
        <w:numPr>
          <w:ilvl w:val="0"/>
          <w:numId w:val="2"/>
        </w:numPr>
        <w:contextualSpacing w:val="0"/>
        <w:rPr>
          <w:sz w:val="20"/>
          <w:szCs w:val="20"/>
        </w:rPr>
      </w:pPr>
      <w:r>
        <w:rPr>
          <w:rFonts w:hint="eastAsia"/>
          <w:sz w:val="20"/>
          <w:szCs w:val="20"/>
        </w:rPr>
        <w:t>貴校の許可のない場所には立ち入りません。</w:t>
      </w:r>
    </w:p>
    <w:p w14:paraId="256BB6CF" w14:textId="77777777" w:rsidR="00955A4C" w:rsidRDefault="00955A4C" w:rsidP="00955A4C">
      <w:pPr>
        <w:pStyle w:val="a9"/>
        <w:numPr>
          <w:ilvl w:val="0"/>
          <w:numId w:val="2"/>
        </w:numPr>
        <w:contextualSpacing w:val="0"/>
        <w:rPr>
          <w:sz w:val="20"/>
          <w:szCs w:val="20"/>
        </w:rPr>
      </w:pPr>
      <w:r>
        <w:rPr>
          <w:rFonts w:hint="eastAsia"/>
          <w:sz w:val="20"/>
        </w:rPr>
        <w:t>支援の実施にあたり知り得た</w:t>
      </w:r>
      <w:r>
        <w:rPr>
          <w:rFonts w:hAnsi="ＭＳ 明朝" w:hint="eastAsia"/>
          <w:color w:val="000000"/>
          <w:sz w:val="20"/>
          <w:szCs w:val="21"/>
        </w:rPr>
        <w:t>貴校</w:t>
      </w:r>
      <w:r>
        <w:rPr>
          <w:rFonts w:hint="eastAsia"/>
          <w:sz w:val="20"/>
        </w:rPr>
        <w:t>の機密に属するもの及び個人情報は、法令及び社内規程を遵守して取り扱い、支援の実施中はもとより実施終了後も漏洩しません。</w:t>
      </w:r>
    </w:p>
    <w:p w14:paraId="3050E67C" w14:textId="23CF22E9" w:rsidR="00955A4C" w:rsidRDefault="00955A4C" w:rsidP="00955A4C">
      <w:pPr>
        <w:pStyle w:val="a9"/>
        <w:numPr>
          <w:ilvl w:val="0"/>
          <w:numId w:val="2"/>
        </w:numPr>
        <w:contextualSpacing w:val="0"/>
        <w:rPr>
          <w:sz w:val="20"/>
          <w:szCs w:val="20"/>
        </w:rPr>
      </w:pPr>
      <w:r>
        <w:rPr>
          <w:rFonts w:hint="eastAsia"/>
          <w:sz w:val="20"/>
          <w:szCs w:val="20"/>
        </w:rPr>
        <w:t>貴校の許可なく、</w:t>
      </w:r>
      <w:r w:rsidR="001A4218">
        <w:rPr>
          <w:rFonts w:hint="eastAsia"/>
          <w:sz w:val="20"/>
          <w:szCs w:val="20"/>
        </w:rPr>
        <w:t>スマートフォン</w:t>
      </w:r>
      <w:r>
        <w:rPr>
          <w:rFonts w:hint="eastAsia"/>
          <w:sz w:val="20"/>
          <w:szCs w:val="20"/>
        </w:rPr>
        <w:t>等の情報端末機器類および、カメラやビデオカメラ等の映像機器類を</w:t>
      </w:r>
      <w:r w:rsidR="007656F5">
        <w:rPr>
          <w:rFonts w:hint="eastAsia"/>
          <w:sz w:val="20"/>
          <w:szCs w:val="20"/>
        </w:rPr>
        <w:t>使用し</w:t>
      </w:r>
      <w:r w:rsidR="001A4218">
        <w:rPr>
          <w:rFonts w:hint="eastAsia"/>
          <w:sz w:val="20"/>
          <w:szCs w:val="20"/>
        </w:rPr>
        <w:t>校内で</w:t>
      </w:r>
      <w:r w:rsidR="007656F5">
        <w:rPr>
          <w:rFonts w:hint="eastAsia"/>
          <w:sz w:val="20"/>
          <w:szCs w:val="20"/>
        </w:rPr>
        <w:t>録音、録画、配信等</w:t>
      </w:r>
      <w:r>
        <w:rPr>
          <w:rFonts w:hint="eastAsia"/>
          <w:sz w:val="20"/>
          <w:szCs w:val="20"/>
        </w:rPr>
        <w:t>いたしません。</w:t>
      </w:r>
      <w:r w:rsidR="001A4218">
        <w:rPr>
          <w:rFonts w:hint="eastAsia"/>
          <w:sz w:val="20"/>
          <w:szCs w:val="20"/>
        </w:rPr>
        <w:t>保護者への報告用のため撮影をする場合は、貴校の許可を経て、第三者の映り込みに配慮します。</w:t>
      </w:r>
    </w:p>
    <w:p w14:paraId="2AA7013C" w14:textId="0F58FD48" w:rsidR="00955A4C" w:rsidRDefault="00955A4C" w:rsidP="00955A4C">
      <w:pPr>
        <w:pStyle w:val="a9"/>
        <w:numPr>
          <w:ilvl w:val="0"/>
          <w:numId w:val="2"/>
        </w:numPr>
        <w:contextualSpacing w:val="0"/>
        <w:rPr>
          <w:sz w:val="20"/>
          <w:szCs w:val="20"/>
        </w:rPr>
      </w:pPr>
      <w:r>
        <w:rPr>
          <w:rFonts w:hint="eastAsia"/>
          <w:sz w:val="20"/>
          <w:szCs w:val="20"/>
        </w:rPr>
        <w:t>貴校の許可なく、</w:t>
      </w:r>
      <w:r>
        <w:rPr>
          <w:rFonts w:hAnsi="ＭＳ 明朝" w:hint="eastAsia"/>
          <w:color w:val="000000" w:themeColor="text1"/>
          <w:sz w:val="20"/>
          <w:szCs w:val="21"/>
        </w:rPr>
        <w:t>貴校における事例及び貴校関係者のコメント等を当社の運営するウェブサイト、パンフレット等に掲載しません。</w:t>
      </w:r>
      <w:r w:rsidR="00AC1D76">
        <w:rPr>
          <w:rFonts w:hAnsi="ＭＳ 明朝" w:hint="eastAsia"/>
          <w:color w:val="000000" w:themeColor="text1"/>
          <w:sz w:val="20"/>
          <w:szCs w:val="21"/>
        </w:rPr>
        <w:t>（但し報酬告示に規定する施設先評価を除く）</w:t>
      </w:r>
    </w:p>
    <w:p w14:paraId="1C3510C8" w14:textId="77777777" w:rsidR="00AC1D76" w:rsidRPr="00AC1D76" w:rsidRDefault="00955A4C" w:rsidP="00955A4C">
      <w:pPr>
        <w:pStyle w:val="a9"/>
        <w:numPr>
          <w:ilvl w:val="0"/>
          <w:numId w:val="2"/>
        </w:numPr>
        <w:contextualSpacing w:val="0"/>
        <w:rPr>
          <w:sz w:val="20"/>
          <w:szCs w:val="20"/>
        </w:rPr>
      </w:pPr>
      <w:r>
        <w:rPr>
          <w:rFonts w:hAnsi="ＭＳ 明朝" w:hint="eastAsia"/>
          <w:color w:val="000000" w:themeColor="text1"/>
          <w:sz w:val="20"/>
          <w:szCs w:val="21"/>
        </w:rPr>
        <w:t>訪問する際は、教育の場としてふさわしい服装を心がけ</w:t>
      </w:r>
      <w:r w:rsidR="00AC1D76">
        <w:rPr>
          <w:rFonts w:hAnsi="ＭＳ 明朝" w:hint="eastAsia"/>
          <w:color w:val="000000" w:themeColor="text1"/>
          <w:sz w:val="20"/>
          <w:szCs w:val="21"/>
        </w:rPr>
        <w:t>ます。</w:t>
      </w:r>
    </w:p>
    <w:p w14:paraId="63E71AA2" w14:textId="7DD62ACE" w:rsidR="00955A4C" w:rsidRDefault="00955A4C" w:rsidP="00955A4C">
      <w:pPr>
        <w:pStyle w:val="a9"/>
        <w:numPr>
          <w:ilvl w:val="0"/>
          <w:numId w:val="2"/>
        </w:numPr>
        <w:contextualSpacing w:val="0"/>
        <w:rPr>
          <w:sz w:val="20"/>
          <w:szCs w:val="20"/>
        </w:rPr>
      </w:pPr>
      <w:r>
        <w:rPr>
          <w:rFonts w:hAnsi="ＭＳ 明朝" w:hint="eastAsia"/>
          <w:color w:val="000000" w:themeColor="text1"/>
          <w:sz w:val="20"/>
          <w:szCs w:val="21"/>
        </w:rPr>
        <w:t>貴校の名誉を棄損するような言動は行いません。</w:t>
      </w:r>
    </w:p>
    <w:p w14:paraId="33F5AFC4" w14:textId="77777777" w:rsidR="00955A4C" w:rsidRDefault="00955A4C" w:rsidP="00955A4C">
      <w:pPr>
        <w:pStyle w:val="a9"/>
        <w:numPr>
          <w:ilvl w:val="0"/>
          <w:numId w:val="2"/>
        </w:numPr>
        <w:contextualSpacing w:val="0"/>
        <w:rPr>
          <w:sz w:val="20"/>
          <w:szCs w:val="20"/>
        </w:rPr>
      </w:pPr>
      <w:r>
        <w:rPr>
          <w:rFonts w:hint="eastAsia"/>
          <w:sz w:val="20"/>
          <w:szCs w:val="20"/>
        </w:rPr>
        <w:t>貴校又は第三者に損害を与えないよう留意し、万が一の場合に備えて必要な保険を付します。</w:t>
      </w:r>
    </w:p>
    <w:p w14:paraId="7364AFCB" w14:textId="77777777" w:rsidR="00955A4C" w:rsidRDefault="00955A4C" w:rsidP="00955A4C">
      <w:pPr>
        <w:pStyle w:val="a9"/>
        <w:numPr>
          <w:ilvl w:val="0"/>
          <w:numId w:val="2"/>
        </w:numPr>
        <w:contextualSpacing w:val="0"/>
        <w:rPr>
          <w:sz w:val="20"/>
          <w:szCs w:val="20"/>
        </w:rPr>
      </w:pPr>
      <w:r>
        <w:rPr>
          <w:rFonts w:hint="eastAsia"/>
          <w:sz w:val="20"/>
          <w:szCs w:val="20"/>
        </w:rPr>
        <w:t>支援中に支援員が事故や災害により負傷等した場合に備え、労働者災害補償保険に加入します。</w:t>
      </w:r>
    </w:p>
    <w:p w14:paraId="7C12100F" w14:textId="723A6FBD" w:rsidR="00F8206E" w:rsidRPr="00F8206E" w:rsidRDefault="00AC1D76" w:rsidP="00F8206E">
      <w:pPr>
        <w:pStyle w:val="a9"/>
        <w:numPr>
          <w:ilvl w:val="0"/>
          <w:numId w:val="2"/>
        </w:numPr>
        <w:contextualSpacing w:val="0"/>
        <w:rPr>
          <w:sz w:val="20"/>
          <w:szCs w:val="20"/>
        </w:rPr>
      </w:pPr>
      <w:r>
        <w:rPr>
          <w:rFonts w:hint="eastAsia"/>
          <w:sz w:val="20"/>
          <w:szCs w:val="20"/>
        </w:rPr>
        <w:t>訪問にあたり、</w:t>
      </w:r>
      <w:r w:rsidR="00813106">
        <w:rPr>
          <w:rFonts w:hint="eastAsia"/>
          <w:sz w:val="20"/>
          <w:szCs w:val="20"/>
        </w:rPr>
        <w:t>貴校の許可なく、</w:t>
      </w:r>
      <w:r w:rsidRPr="00AC1D76">
        <w:rPr>
          <w:rFonts w:hint="eastAsia"/>
          <w:sz w:val="20"/>
          <w:szCs w:val="20"/>
        </w:rPr>
        <w:t>貴校の</w:t>
      </w:r>
      <w:r>
        <w:rPr>
          <w:rFonts w:hint="eastAsia"/>
          <w:sz w:val="20"/>
          <w:szCs w:val="20"/>
        </w:rPr>
        <w:t>駐車場</w:t>
      </w:r>
      <w:r w:rsidR="001934A5">
        <w:rPr>
          <w:rFonts w:hint="eastAsia"/>
          <w:sz w:val="20"/>
          <w:szCs w:val="20"/>
        </w:rPr>
        <w:t>および備品、消耗品</w:t>
      </w:r>
      <w:r>
        <w:rPr>
          <w:rFonts w:hint="eastAsia"/>
          <w:sz w:val="20"/>
          <w:szCs w:val="20"/>
        </w:rPr>
        <w:t>は利用いたしません。</w:t>
      </w:r>
    </w:p>
    <w:p w14:paraId="79CED268" w14:textId="77777777" w:rsidR="001A4218" w:rsidRDefault="001A4218" w:rsidP="001A4218">
      <w:pPr>
        <w:pStyle w:val="a9"/>
        <w:ind w:left="624"/>
        <w:contextualSpacing w:val="0"/>
        <w:rPr>
          <w:sz w:val="20"/>
          <w:szCs w:val="20"/>
        </w:rPr>
      </w:pPr>
    </w:p>
    <w:p w14:paraId="3EE87CE5" w14:textId="1E7B632C" w:rsidR="00F44F78" w:rsidRDefault="00955A4C" w:rsidP="001934A5">
      <w:pPr>
        <w:pStyle w:val="a9"/>
        <w:ind w:left="993" w:right="210"/>
        <w:jc w:val="right"/>
      </w:pPr>
      <w:r>
        <w:rPr>
          <w:rFonts w:hAnsi="ＭＳ 明朝" w:hint="eastAsia"/>
          <w:color w:val="000000"/>
          <w:sz w:val="20"/>
          <w:szCs w:val="21"/>
        </w:rPr>
        <w:t>以上</w:t>
      </w:r>
    </w:p>
    <w:sectPr w:rsidR="00F44F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CA88" w14:textId="77777777" w:rsidR="00947C17" w:rsidRDefault="00947C17" w:rsidP="00AC1D76">
      <w:r>
        <w:separator/>
      </w:r>
    </w:p>
  </w:endnote>
  <w:endnote w:type="continuationSeparator" w:id="0">
    <w:p w14:paraId="6EBB730A" w14:textId="77777777" w:rsidR="00947C17" w:rsidRDefault="00947C17" w:rsidP="00AC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FF85" w14:textId="77777777" w:rsidR="00947C17" w:rsidRDefault="00947C17" w:rsidP="00AC1D76">
      <w:r>
        <w:separator/>
      </w:r>
    </w:p>
  </w:footnote>
  <w:footnote w:type="continuationSeparator" w:id="0">
    <w:p w14:paraId="6E8534E4" w14:textId="77777777" w:rsidR="00947C17" w:rsidRDefault="00947C17" w:rsidP="00AC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74D7C"/>
    <w:multiLevelType w:val="hybridMultilevel"/>
    <w:tmpl w:val="9B0459F2"/>
    <w:lvl w:ilvl="0" w:tplc="0409000F">
      <w:start w:val="1"/>
      <w:numFmt w:val="decimal"/>
      <w:lvlText w:val="%1."/>
      <w:lvlJc w:val="left"/>
      <w:pPr>
        <w:ind w:left="624" w:hanging="420"/>
      </w:p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1" w15:restartNumberingAfterBreak="0">
    <w:nsid w:val="489360F6"/>
    <w:multiLevelType w:val="multilevel"/>
    <w:tmpl w:val="0409001D"/>
    <w:styleLink w:val="1"/>
    <w:lvl w:ilvl="0">
      <w:start w:val="1"/>
      <w:numFmt w:val="decimal"/>
      <w:lvlText w:val="%1"/>
      <w:lvlJc w:val="left"/>
      <w:pPr>
        <w:ind w:left="425" w:hanging="425"/>
      </w:pPr>
    </w:lvl>
    <w:lvl w:ilvl="1">
      <w:start w:val="1"/>
      <w:numFmt w:val="decimalEnclosedCircle"/>
      <w:lvlText w:val="%1.%2"/>
      <w:lvlJc w:val="left"/>
      <w:pPr>
        <w:ind w:left="992" w:hanging="567"/>
      </w:pPr>
      <w:rPr>
        <w:rFonts w:hint="eastAsia"/>
      </w:rPr>
    </w:lvl>
    <w:lvl w:ilvl="2">
      <w:start w:val="1"/>
      <w:numFmt w:val="bullet"/>
      <w:lvlText w:val=""/>
      <w:lvlJc w:val="left"/>
      <w:pPr>
        <w:ind w:left="1418" w:hanging="567"/>
      </w:pPr>
      <w:rPr>
        <w:rFonts w:ascii="Symbol" w:hAnsi="Symbol" w:hint="default"/>
        <w:color w:val="auto"/>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2879071">
    <w:abstractNumId w:val="1"/>
  </w:num>
  <w:num w:numId="2" w16cid:durableId="1743865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F8"/>
    <w:rsid w:val="00005742"/>
    <w:rsid w:val="00035ED9"/>
    <w:rsid w:val="000A1538"/>
    <w:rsid w:val="000B07F8"/>
    <w:rsid w:val="000D6D21"/>
    <w:rsid w:val="001934A5"/>
    <w:rsid w:val="001A4218"/>
    <w:rsid w:val="00201627"/>
    <w:rsid w:val="00291BF9"/>
    <w:rsid w:val="002D5961"/>
    <w:rsid w:val="003C06FB"/>
    <w:rsid w:val="00442494"/>
    <w:rsid w:val="004C778A"/>
    <w:rsid w:val="005665BD"/>
    <w:rsid w:val="007656F5"/>
    <w:rsid w:val="00772A56"/>
    <w:rsid w:val="00813106"/>
    <w:rsid w:val="008664F0"/>
    <w:rsid w:val="00947C17"/>
    <w:rsid w:val="00955A4C"/>
    <w:rsid w:val="00965AC4"/>
    <w:rsid w:val="00AC1D76"/>
    <w:rsid w:val="00BA4C06"/>
    <w:rsid w:val="00CF59DD"/>
    <w:rsid w:val="00D652D5"/>
    <w:rsid w:val="00DC0889"/>
    <w:rsid w:val="00ED0B21"/>
    <w:rsid w:val="00F15EA0"/>
    <w:rsid w:val="00F44F78"/>
    <w:rsid w:val="00F8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50A30"/>
  <w15:chartTrackingRefBased/>
  <w15:docId w15:val="{05F3576A-D077-4027-B170-49863FBE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A4C"/>
    <w:pPr>
      <w:widowControl w:val="0"/>
      <w:jc w:val="both"/>
    </w:pPr>
    <w:rPr>
      <w:rFonts w:ascii="ＭＳ 明朝" w:eastAsia="ＭＳ 明朝" w:hAnsi="Century" w:cs="Times New Roman"/>
    </w:rPr>
  </w:style>
  <w:style w:type="paragraph" w:styleId="10">
    <w:name w:val="heading 1"/>
    <w:basedOn w:val="a"/>
    <w:next w:val="a"/>
    <w:link w:val="11"/>
    <w:uiPriority w:val="9"/>
    <w:qFormat/>
    <w:rsid w:val="000B07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7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7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07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7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7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7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7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7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BA4C06"/>
    <w:pPr>
      <w:numPr>
        <w:numId w:val="1"/>
      </w:numPr>
    </w:pPr>
  </w:style>
  <w:style w:type="character" w:customStyle="1" w:styleId="11">
    <w:name w:val="見出し 1 (文字)"/>
    <w:basedOn w:val="a0"/>
    <w:link w:val="10"/>
    <w:uiPriority w:val="9"/>
    <w:rsid w:val="000B07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7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7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07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7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7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7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7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7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7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7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7F8"/>
    <w:pPr>
      <w:spacing w:before="160" w:after="160"/>
      <w:jc w:val="center"/>
    </w:pPr>
    <w:rPr>
      <w:i/>
      <w:iCs/>
      <w:color w:val="404040" w:themeColor="text1" w:themeTint="BF"/>
    </w:rPr>
  </w:style>
  <w:style w:type="character" w:customStyle="1" w:styleId="a8">
    <w:name w:val="引用文 (文字)"/>
    <w:basedOn w:val="a0"/>
    <w:link w:val="a7"/>
    <w:uiPriority w:val="29"/>
    <w:rsid w:val="000B07F8"/>
    <w:rPr>
      <w:i/>
      <w:iCs/>
      <w:color w:val="404040" w:themeColor="text1" w:themeTint="BF"/>
    </w:rPr>
  </w:style>
  <w:style w:type="paragraph" w:styleId="a9">
    <w:name w:val="List Paragraph"/>
    <w:basedOn w:val="a"/>
    <w:uiPriority w:val="34"/>
    <w:qFormat/>
    <w:rsid w:val="000B07F8"/>
    <w:pPr>
      <w:ind w:left="720"/>
      <w:contextualSpacing/>
    </w:pPr>
  </w:style>
  <w:style w:type="character" w:styleId="21">
    <w:name w:val="Intense Emphasis"/>
    <w:basedOn w:val="a0"/>
    <w:uiPriority w:val="21"/>
    <w:qFormat/>
    <w:rsid w:val="000B07F8"/>
    <w:rPr>
      <w:i/>
      <w:iCs/>
      <w:color w:val="2E74B5" w:themeColor="accent1" w:themeShade="BF"/>
    </w:rPr>
  </w:style>
  <w:style w:type="paragraph" w:styleId="22">
    <w:name w:val="Intense Quote"/>
    <w:basedOn w:val="a"/>
    <w:next w:val="a"/>
    <w:link w:val="23"/>
    <w:uiPriority w:val="30"/>
    <w:qFormat/>
    <w:rsid w:val="000B07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B07F8"/>
    <w:rPr>
      <w:i/>
      <w:iCs/>
      <w:color w:val="2E74B5" w:themeColor="accent1" w:themeShade="BF"/>
    </w:rPr>
  </w:style>
  <w:style w:type="character" w:styleId="24">
    <w:name w:val="Intense Reference"/>
    <w:basedOn w:val="a0"/>
    <w:uiPriority w:val="32"/>
    <w:qFormat/>
    <w:rsid w:val="000B07F8"/>
    <w:rPr>
      <w:b/>
      <w:bCs/>
      <w:smallCaps/>
      <w:color w:val="2E74B5" w:themeColor="accent1" w:themeShade="BF"/>
      <w:spacing w:val="5"/>
    </w:rPr>
  </w:style>
  <w:style w:type="paragraph" w:styleId="aa">
    <w:name w:val="Note Heading"/>
    <w:basedOn w:val="a"/>
    <w:next w:val="a"/>
    <w:link w:val="ab"/>
    <w:semiHidden/>
    <w:unhideWhenUsed/>
    <w:rsid w:val="00955A4C"/>
    <w:pPr>
      <w:jc w:val="center"/>
    </w:pPr>
  </w:style>
  <w:style w:type="character" w:customStyle="1" w:styleId="ab">
    <w:name w:val="記 (文字)"/>
    <w:basedOn w:val="a0"/>
    <w:link w:val="aa"/>
    <w:semiHidden/>
    <w:rsid w:val="00955A4C"/>
    <w:rPr>
      <w:rFonts w:ascii="ＭＳ 明朝" w:eastAsia="ＭＳ 明朝" w:hAnsi="Century" w:cs="Times New Roman"/>
    </w:rPr>
  </w:style>
  <w:style w:type="paragraph" w:styleId="ac">
    <w:name w:val="header"/>
    <w:basedOn w:val="a"/>
    <w:link w:val="ad"/>
    <w:uiPriority w:val="99"/>
    <w:unhideWhenUsed/>
    <w:rsid w:val="00AC1D76"/>
    <w:pPr>
      <w:tabs>
        <w:tab w:val="center" w:pos="4252"/>
        <w:tab w:val="right" w:pos="8504"/>
      </w:tabs>
      <w:snapToGrid w:val="0"/>
    </w:pPr>
  </w:style>
  <w:style w:type="character" w:customStyle="1" w:styleId="ad">
    <w:name w:val="ヘッダー (文字)"/>
    <w:basedOn w:val="a0"/>
    <w:link w:val="ac"/>
    <w:uiPriority w:val="99"/>
    <w:rsid w:val="00AC1D76"/>
    <w:rPr>
      <w:rFonts w:ascii="ＭＳ 明朝" w:eastAsia="ＭＳ 明朝" w:hAnsi="Century" w:cs="Times New Roman"/>
    </w:rPr>
  </w:style>
  <w:style w:type="paragraph" w:styleId="ae">
    <w:name w:val="footer"/>
    <w:basedOn w:val="a"/>
    <w:link w:val="af"/>
    <w:uiPriority w:val="99"/>
    <w:unhideWhenUsed/>
    <w:rsid w:val="00AC1D76"/>
    <w:pPr>
      <w:tabs>
        <w:tab w:val="center" w:pos="4252"/>
        <w:tab w:val="right" w:pos="8504"/>
      </w:tabs>
      <w:snapToGrid w:val="0"/>
    </w:pPr>
  </w:style>
  <w:style w:type="character" w:customStyle="1" w:styleId="af">
    <w:name w:val="フッター (文字)"/>
    <w:basedOn w:val="a0"/>
    <w:link w:val="ae"/>
    <w:uiPriority w:val="99"/>
    <w:rsid w:val="00AC1D76"/>
    <w:rPr>
      <w:rFonts w:ascii="ＭＳ 明朝" w:eastAsia="ＭＳ 明朝" w:hAnsi="Century" w:cs="Times New Roman"/>
    </w:rPr>
  </w:style>
  <w:style w:type="character" w:styleId="af0">
    <w:name w:val="Hyperlink"/>
    <w:basedOn w:val="a0"/>
    <w:uiPriority w:val="99"/>
    <w:unhideWhenUsed/>
    <w:rsid w:val="001934A5"/>
    <w:rPr>
      <w:color w:val="0563C1" w:themeColor="hyperlink"/>
      <w:u w:val="single"/>
    </w:rPr>
  </w:style>
  <w:style w:type="character" w:styleId="af1">
    <w:name w:val="Unresolved Mention"/>
    <w:basedOn w:val="a0"/>
    <w:uiPriority w:val="99"/>
    <w:semiHidden/>
    <w:unhideWhenUsed/>
    <w:rsid w:val="0019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2026-02-09T07:34:00Z</dcterms:created>
  <dcterms:modified xsi:type="dcterms:W3CDTF">2026-03-03T00:29:00Z</dcterms:modified>
</cp:coreProperties>
</file>